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B" w:rsidRDefault="0097672B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D:\User\Pictures\2019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9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2B" w:rsidRDefault="0097672B"/>
    <w:p w:rsidR="0097672B" w:rsidRDefault="0097672B"/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- 1фотография 3Х4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 приеме поступающие на обучение должны быть ознакомлены: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Уставом Образовательной организации;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лицензией на право осуществления образовательной деятельности;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локальными актами Образовательной организации, касающимися порядка прохождения обучения, техники безопасности, санитарно-гигиеническими и противопожарными мероприятиями;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соответствующей образовательной программой профессионального обучения.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После заключения договора, получения согласия на обработку и использование персональных данных поступающих на обучение, а также внесения предварительной оплаты за обучение, издается приказ о зачислении на обучение.</w:t>
      </w:r>
    </w:p>
    <w:p w:rsidR="0097672B" w:rsidRDefault="0097672B" w:rsidP="0097672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2B" w:rsidRDefault="0097672B" w:rsidP="0097672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04FA1">
        <w:rPr>
          <w:rFonts w:ascii="Times New Roman" w:hAnsi="Times New Roman"/>
          <w:b/>
          <w:sz w:val="24"/>
          <w:szCs w:val="24"/>
        </w:rPr>
        <w:t xml:space="preserve">. Отчисление </w:t>
      </w:r>
      <w:proofErr w:type="gramStart"/>
      <w:r w:rsidRPr="00204FA1">
        <w:rPr>
          <w:rFonts w:ascii="Times New Roman" w:hAnsi="Times New Roman"/>
          <w:b/>
          <w:sz w:val="24"/>
          <w:szCs w:val="24"/>
        </w:rPr>
        <w:t>обучающ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204FA1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97672B" w:rsidRDefault="0097672B" w:rsidP="0097672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672B" w:rsidRDefault="0097672B" w:rsidP="00976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2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Pr="00231261">
        <w:rPr>
          <w:rFonts w:ascii="Times New Roman" w:hAnsi="Times New Roman"/>
          <w:sz w:val="24"/>
          <w:szCs w:val="24"/>
        </w:rPr>
        <w:t>1. Образовательные отношения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31261">
        <w:rPr>
          <w:rFonts w:ascii="Times New Roman" w:hAnsi="Times New Roman"/>
          <w:sz w:val="24"/>
          <w:szCs w:val="24"/>
        </w:rPr>
        <w:t>прекращаются</w:t>
      </w:r>
      <w:r>
        <w:rPr>
          <w:rFonts w:ascii="Times New Roman" w:hAnsi="Times New Roman"/>
          <w:sz w:val="24"/>
          <w:szCs w:val="24"/>
        </w:rPr>
        <w:t xml:space="preserve"> в следующих случаях:</w:t>
      </w:r>
      <w:r w:rsidRPr="00231261">
        <w:rPr>
          <w:rFonts w:ascii="Times New Roman" w:hAnsi="Times New Roman"/>
          <w:sz w:val="24"/>
          <w:szCs w:val="24"/>
        </w:rPr>
        <w:t xml:space="preserve"> </w:t>
      </w:r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31261">
        <w:rPr>
          <w:rFonts w:ascii="Times New Roman" w:hAnsi="Times New Roman"/>
          <w:sz w:val="24"/>
          <w:szCs w:val="24"/>
        </w:rPr>
        <w:t xml:space="preserve"> в связи с получением образования (завершением обучения);</w:t>
      </w:r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31261">
        <w:rPr>
          <w:rFonts w:ascii="Times New Roman" w:hAnsi="Times New Roman"/>
          <w:bCs/>
          <w:sz w:val="24"/>
          <w:szCs w:val="24"/>
        </w:rPr>
        <w:t xml:space="preserve"> по инициативе обучающегося или родителей</w:t>
      </w:r>
      <w:r>
        <w:rPr>
          <w:rFonts w:ascii="Times New Roman" w:hAnsi="Times New Roman"/>
          <w:bCs/>
          <w:sz w:val="24"/>
          <w:szCs w:val="24"/>
        </w:rPr>
        <w:t xml:space="preserve"> (законных представителей)</w:t>
      </w:r>
      <w:r w:rsidRPr="00231261">
        <w:rPr>
          <w:rFonts w:ascii="Times New Roman" w:hAnsi="Times New Roman"/>
          <w:bCs/>
          <w:sz w:val="24"/>
          <w:szCs w:val="24"/>
        </w:rPr>
        <w:t xml:space="preserve"> н</w:t>
      </w:r>
      <w:r>
        <w:rPr>
          <w:rFonts w:ascii="Times New Roman" w:hAnsi="Times New Roman"/>
          <w:bCs/>
          <w:sz w:val="24"/>
          <w:szCs w:val="24"/>
        </w:rPr>
        <w:t>есовершеннолетнего обучающегося</w:t>
      </w:r>
      <w:r w:rsidRPr="00231261">
        <w:rPr>
          <w:rFonts w:ascii="Times New Roman" w:hAnsi="Times New Roman"/>
          <w:bCs/>
          <w:sz w:val="24"/>
          <w:szCs w:val="24"/>
        </w:rPr>
        <w:t>;</w:t>
      </w:r>
    </w:p>
    <w:p w:rsidR="0097672B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</w:t>
      </w:r>
      <w:r w:rsidRPr="00231261">
        <w:rPr>
          <w:rFonts w:ascii="Times New Roman" w:hAnsi="Times New Roman"/>
          <w:bCs/>
          <w:sz w:val="24"/>
          <w:szCs w:val="24"/>
        </w:rPr>
        <w:t xml:space="preserve"> по инициативе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>, в с</w:t>
      </w:r>
      <w:r>
        <w:rPr>
          <w:rFonts w:ascii="Times New Roman" w:hAnsi="Times New Roman"/>
          <w:bCs/>
          <w:sz w:val="24"/>
          <w:szCs w:val="24"/>
        </w:rPr>
        <w:t>лучае применения к обучающемуся</w:t>
      </w:r>
      <w:r w:rsidRPr="00231261">
        <w:rPr>
          <w:rFonts w:ascii="Times New Roman" w:hAnsi="Times New Roman"/>
          <w:bCs/>
          <w:sz w:val="24"/>
          <w:szCs w:val="24"/>
        </w:rPr>
        <w:t xml:space="preserve">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rFonts w:ascii="Times New Roman" w:hAnsi="Times New Roman"/>
          <w:bCs/>
          <w:sz w:val="24"/>
          <w:szCs w:val="24"/>
        </w:rPr>
        <w:t>Образовательную организацию</w:t>
      </w:r>
      <w:r w:rsidRPr="00231261">
        <w:rPr>
          <w:rFonts w:ascii="Times New Roman" w:hAnsi="Times New Roman"/>
          <w:bCs/>
          <w:sz w:val="24"/>
          <w:szCs w:val="24"/>
        </w:rPr>
        <w:t xml:space="preserve">, повлекшего по вине обучающегося его незаконное зачисление в </w:t>
      </w:r>
      <w:r>
        <w:rPr>
          <w:rFonts w:ascii="Times New Roman" w:hAnsi="Times New Roman"/>
          <w:bCs/>
          <w:sz w:val="24"/>
          <w:szCs w:val="24"/>
        </w:rPr>
        <w:t>Образовательную организацию</w:t>
      </w:r>
      <w:r w:rsidRPr="0023126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инициативе Образовательной организации, в случае отказа обучающегося от внесения платы по Договору об оказании платных образовательных услуг;</w:t>
      </w:r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31261">
        <w:rPr>
          <w:rFonts w:ascii="Times New Roman" w:hAnsi="Times New Roman"/>
          <w:bCs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 xml:space="preserve">, в том числе в случае ликвидации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>.</w:t>
      </w:r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</w:t>
      </w:r>
      <w:r w:rsidRPr="00231261">
        <w:rPr>
          <w:rFonts w:ascii="Times New Roman" w:hAnsi="Times New Roman"/>
          <w:bCs/>
          <w:sz w:val="24"/>
          <w:szCs w:val="24"/>
        </w:rPr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организацией</w:t>
      </w:r>
      <w:r w:rsidRPr="00231261">
        <w:rPr>
          <w:rFonts w:ascii="Times New Roman" w:hAnsi="Times New Roman"/>
          <w:bCs/>
          <w:sz w:val="24"/>
          <w:szCs w:val="24"/>
        </w:rPr>
        <w:t>.</w:t>
      </w:r>
    </w:p>
    <w:p w:rsidR="0097672B" w:rsidRPr="00231261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</w:t>
      </w:r>
      <w:r w:rsidRPr="00231261">
        <w:rPr>
          <w:rFonts w:ascii="Times New Roman" w:hAnsi="Times New Roman"/>
          <w:bCs/>
          <w:sz w:val="24"/>
          <w:szCs w:val="24"/>
        </w:rPr>
        <w:t xml:space="preserve">. Основанием для прекращения образовательных отношений </w:t>
      </w:r>
      <w:r>
        <w:rPr>
          <w:rFonts w:ascii="Times New Roman" w:hAnsi="Times New Roman"/>
          <w:bCs/>
          <w:sz w:val="24"/>
          <w:szCs w:val="24"/>
        </w:rPr>
        <w:t xml:space="preserve">и расторжения </w:t>
      </w:r>
      <w:r w:rsidRPr="00231261">
        <w:rPr>
          <w:rFonts w:ascii="Times New Roman" w:hAnsi="Times New Roman"/>
          <w:bCs/>
          <w:sz w:val="24"/>
          <w:szCs w:val="24"/>
        </w:rPr>
        <w:t>договор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231261">
        <w:rPr>
          <w:rFonts w:ascii="Times New Roman" w:hAnsi="Times New Roman"/>
          <w:bCs/>
          <w:sz w:val="24"/>
          <w:szCs w:val="24"/>
        </w:rPr>
        <w:t xml:space="preserve"> об оказании платных образовательных услуг является </w:t>
      </w:r>
      <w:r>
        <w:rPr>
          <w:rFonts w:ascii="Times New Roman" w:hAnsi="Times New Roman"/>
          <w:bCs/>
          <w:sz w:val="24"/>
          <w:szCs w:val="24"/>
        </w:rPr>
        <w:t>приказ руководителя 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 xml:space="preserve"> об отчислении обучающегося. Права и обязанности обучающегося, предусмотренные </w:t>
      </w:r>
      <w:r>
        <w:rPr>
          <w:rFonts w:ascii="Times New Roman" w:hAnsi="Times New Roman"/>
          <w:bCs/>
          <w:sz w:val="24"/>
          <w:szCs w:val="24"/>
        </w:rPr>
        <w:t>Федеральным законом</w:t>
      </w:r>
      <w:r w:rsidRPr="00231261">
        <w:rPr>
          <w:rFonts w:ascii="Times New Roman" w:hAnsi="Times New Roman"/>
          <w:bCs/>
          <w:sz w:val="24"/>
          <w:szCs w:val="24"/>
        </w:rPr>
        <w:t xml:space="preserve"> и локальными нормативными актами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 xml:space="preserve">, прекращаются </w:t>
      </w:r>
      <w:proofErr w:type="gramStart"/>
      <w:r w:rsidRPr="00231261">
        <w:rPr>
          <w:rFonts w:ascii="Times New Roman" w:hAnsi="Times New Roman"/>
          <w:bCs/>
          <w:sz w:val="24"/>
          <w:szCs w:val="24"/>
        </w:rPr>
        <w:t>с даты</w:t>
      </w:r>
      <w:proofErr w:type="gramEnd"/>
      <w:r w:rsidRPr="00231261">
        <w:rPr>
          <w:rFonts w:ascii="Times New Roman" w:hAnsi="Times New Roman"/>
          <w:bCs/>
          <w:sz w:val="24"/>
          <w:szCs w:val="24"/>
        </w:rPr>
        <w:t xml:space="preserve"> его отчисления из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организации.</w:t>
      </w:r>
    </w:p>
    <w:p w:rsidR="0097672B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</w:t>
      </w:r>
      <w:r w:rsidRPr="00231261">
        <w:rPr>
          <w:rFonts w:ascii="Times New Roman" w:hAnsi="Times New Roman"/>
          <w:bCs/>
          <w:sz w:val="24"/>
          <w:szCs w:val="24"/>
        </w:rPr>
        <w:t xml:space="preserve"> При досрочном прекращении образовательных отношений </w:t>
      </w:r>
      <w:r>
        <w:rPr>
          <w:rFonts w:ascii="Times New Roman" w:hAnsi="Times New Roman"/>
          <w:bCs/>
          <w:sz w:val="24"/>
          <w:szCs w:val="24"/>
        </w:rPr>
        <w:t>Образовательная организация</w:t>
      </w:r>
      <w:r w:rsidRPr="00231261">
        <w:rPr>
          <w:rFonts w:ascii="Times New Roman" w:hAnsi="Times New Roman"/>
          <w:bCs/>
          <w:sz w:val="24"/>
          <w:szCs w:val="24"/>
        </w:rPr>
        <w:t xml:space="preserve"> в трехдневный срок после издания </w:t>
      </w:r>
      <w:r>
        <w:rPr>
          <w:rFonts w:ascii="Times New Roman" w:hAnsi="Times New Roman"/>
          <w:bCs/>
          <w:sz w:val="24"/>
          <w:szCs w:val="24"/>
        </w:rPr>
        <w:t xml:space="preserve">приказа руководителя Образовательной </w:t>
      </w:r>
      <w:proofErr w:type="gramStart"/>
      <w:r>
        <w:rPr>
          <w:rFonts w:ascii="Times New Roman" w:hAnsi="Times New Roman"/>
          <w:bCs/>
          <w:sz w:val="24"/>
          <w:szCs w:val="24"/>
        </w:rPr>
        <w:t>организации</w:t>
      </w:r>
      <w:proofErr w:type="gramEnd"/>
      <w:r w:rsidRPr="00231261">
        <w:rPr>
          <w:rFonts w:ascii="Times New Roman" w:hAnsi="Times New Roman"/>
          <w:bCs/>
          <w:sz w:val="24"/>
          <w:szCs w:val="24"/>
        </w:rPr>
        <w:t xml:space="preserve"> об отчислении обучающегося выдает лицу, отчисленному из </w:t>
      </w:r>
      <w:r>
        <w:rPr>
          <w:rFonts w:ascii="Times New Roman" w:hAnsi="Times New Roman"/>
          <w:bCs/>
          <w:sz w:val="24"/>
          <w:szCs w:val="24"/>
        </w:rPr>
        <w:t>Образовательной организации</w:t>
      </w:r>
      <w:r w:rsidRPr="00231261">
        <w:rPr>
          <w:rFonts w:ascii="Times New Roman" w:hAnsi="Times New Roman"/>
          <w:bCs/>
          <w:sz w:val="24"/>
          <w:szCs w:val="24"/>
        </w:rPr>
        <w:t>, справку об обучении</w:t>
      </w:r>
      <w:r>
        <w:rPr>
          <w:rFonts w:ascii="Times New Roman" w:hAnsi="Times New Roman"/>
          <w:bCs/>
          <w:sz w:val="24"/>
          <w:szCs w:val="24"/>
        </w:rPr>
        <w:t xml:space="preserve"> или периоде обучения</w:t>
      </w:r>
      <w:r w:rsidRPr="00F27D1F">
        <w:rPr>
          <w:rFonts w:ascii="Times New Roman" w:hAnsi="Times New Roman"/>
          <w:bCs/>
          <w:sz w:val="24"/>
          <w:szCs w:val="24"/>
        </w:rPr>
        <w:t xml:space="preserve">, утвержденного руководителем Образовательной организации образца </w:t>
      </w:r>
      <w:r w:rsidRPr="00231261">
        <w:rPr>
          <w:rFonts w:ascii="Times New Roman" w:hAnsi="Times New Roman"/>
          <w:bCs/>
          <w:sz w:val="24"/>
          <w:szCs w:val="24"/>
        </w:rPr>
        <w:t>в соответствии с</w:t>
      </w:r>
      <w:r>
        <w:rPr>
          <w:rFonts w:ascii="Times New Roman" w:hAnsi="Times New Roman"/>
          <w:bCs/>
          <w:sz w:val="24"/>
          <w:szCs w:val="24"/>
        </w:rPr>
        <w:t xml:space="preserve"> частью 12 статьи 60 Федерального закона, а также </w:t>
      </w:r>
      <w:r w:rsidRPr="00F27D1F">
        <w:rPr>
          <w:rFonts w:ascii="Times New Roman" w:hAnsi="Times New Roman"/>
          <w:bCs/>
          <w:sz w:val="24"/>
          <w:szCs w:val="24"/>
        </w:rPr>
        <w:t>возвращается о</w:t>
      </w:r>
      <w:r>
        <w:rPr>
          <w:rFonts w:ascii="Times New Roman" w:hAnsi="Times New Roman"/>
          <w:bCs/>
          <w:sz w:val="24"/>
          <w:szCs w:val="24"/>
        </w:rPr>
        <w:t>ригинал медицинского заключения.</w:t>
      </w:r>
    </w:p>
    <w:p w:rsidR="0097672B" w:rsidRDefault="0097672B" w:rsidP="0097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2D19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2D19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D1963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2D1963">
        <w:rPr>
          <w:rFonts w:ascii="Times New Roman" w:hAnsi="Times New Roman"/>
          <w:sz w:val="24"/>
          <w:szCs w:val="24"/>
          <w:lang w:eastAsia="ru-RU"/>
        </w:rPr>
        <w:t>, родители (законные представители) несовершеннолетнего обучающегося вправе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обжаловать в Комиссию по урегулированию споров между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участниками образовательных отношений меры дисциплинарного взыскания и их применение к обучающемуся.</w:t>
      </w:r>
    </w:p>
    <w:p w:rsidR="0097672B" w:rsidRDefault="0097672B" w:rsidP="009767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72B" w:rsidRDefault="0097672B" w:rsidP="0097672B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04FA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Выпуск</w:t>
      </w:r>
      <w:r w:rsidRPr="00204F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04FA1">
        <w:rPr>
          <w:rFonts w:ascii="Times New Roman" w:hAnsi="Times New Roman"/>
          <w:b/>
          <w:sz w:val="24"/>
          <w:szCs w:val="24"/>
        </w:rPr>
        <w:t>обучающ</w:t>
      </w:r>
      <w:r>
        <w:rPr>
          <w:rFonts w:ascii="Times New Roman" w:hAnsi="Times New Roman"/>
          <w:b/>
          <w:sz w:val="24"/>
          <w:szCs w:val="24"/>
        </w:rPr>
        <w:t>их</w:t>
      </w:r>
      <w:r w:rsidRPr="00204FA1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97672B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2B" w:rsidRPr="003F7AFF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F7AF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3F7AFF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м</w:t>
      </w:r>
      <w:r w:rsidRPr="003F7AFF">
        <w:rPr>
          <w:rFonts w:ascii="Times New Roman" w:hAnsi="Times New Roman"/>
          <w:sz w:val="24"/>
          <w:szCs w:val="24"/>
        </w:rPr>
        <w:t xml:space="preserve">ся, </w:t>
      </w:r>
      <w:r>
        <w:rPr>
          <w:rFonts w:ascii="Times New Roman" w:hAnsi="Times New Roman"/>
          <w:sz w:val="24"/>
          <w:szCs w:val="24"/>
        </w:rPr>
        <w:t xml:space="preserve">успешно </w:t>
      </w:r>
      <w:r w:rsidRPr="003F7AFF">
        <w:rPr>
          <w:rFonts w:ascii="Times New Roman" w:hAnsi="Times New Roman"/>
          <w:sz w:val="24"/>
          <w:szCs w:val="24"/>
        </w:rPr>
        <w:t>завершивши</w:t>
      </w:r>
      <w:r>
        <w:rPr>
          <w:rFonts w:ascii="Times New Roman" w:hAnsi="Times New Roman"/>
          <w:sz w:val="24"/>
          <w:szCs w:val="24"/>
        </w:rPr>
        <w:t>м</w:t>
      </w:r>
      <w:r w:rsidRPr="003F7AFF">
        <w:rPr>
          <w:rFonts w:ascii="Times New Roman" w:hAnsi="Times New Roman"/>
          <w:sz w:val="24"/>
          <w:szCs w:val="24"/>
        </w:rPr>
        <w:t xml:space="preserve"> полный курс обучения </w:t>
      </w:r>
      <w:r>
        <w:rPr>
          <w:rFonts w:ascii="Times New Roman" w:hAnsi="Times New Roman"/>
          <w:sz w:val="24"/>
          <w:szCs w:val="24"/>
        </w:rPr>
        <w:t>и сдавшим итоговую аттестацию</w:t>
      </w:r>
      <w:r w:rsidRPr="003F7AFF">
        <w:rPr>
          <w:rFonts w:ascii="Times New Roman" w:hAnsi="Times New Roman"/>
          <w:sz w:val="24"/>
          <w:szCs w:val="24"/>
        </w:rPr>
        <w:t xml:space="preserve"> выдается документ о квалификации (свидетельство о профессии водителя)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1365">
        <w:rPr>
          <w:rFonts w:ascii="Times New Roman" w:hAnsi="Times New Roman"/>
          <w:sz w:val="24"/>
          <w:szCs w:val="24"/>
        </w:rPr>
        <w:t>утвержденного руководителем Образовательной организации образца</w:t>
      </w:r>
      <w:r>
        <w:rPr>
          <w:rFonts w:ascii="Times New Roman" w:hAnsi="Times New Roman"/>
          <w:sz w:val="24"/>
          <w:szCs w:val="24"/>
        </w:rPr>
        <w:t>,</w:t>
      </w:r>
      <w:r w:rsidRPr="003F7AFF">
        <w:rPr>
          <w:rFonts w:ascii="Times New Roman" w:hAnsi="Times New Roman"/>
          <w:sz w:val="24"/>
          <w:szCs w:val="24"/>
        </w:rPr>
        <w:t xml:space="preserve"> с присвоением квалификации «Водитель 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 w:rsidRPr="003F7AFF"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«_</w:t>
      </w:r>
      <w:r w:rsidRPr="00981AF7">
        <w:rPr>
          <w:rFonts w:ascii="Times New Roman" w:hAnsi="Times New Roman"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</w:rPr>
        <w:t>_», а также заверенная копия лицензии на право осуществления Образовательной организацией образовательной деятельности и оригинал медицинского заключения.</w:t>
      </w:r>
      <w:proofErr w:type="gramEnd"/>
    </w:p>
    <w:p w:rsidR="0097672B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Выдача свидетельства о профессии водителя осуществляется с регистрацией в Книге учета выдачи свидетельств о профессии водителя. Свидетельство является бессрочным документом и в случае его утраты Образовательная организация обязана выдать дубликат с соответствующей пометкой в самом документе и книге учета.</w:t>
      </w:r>
    </w:p>
    <w:p w:rsidR="0097672B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После выдачи свидетельства о профессии водителя Образовательной организацией 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подписывается Акт выполненных работ.</w:t>
      </w:r>
    </w:p>
    <w:p w:rsidR="0097672B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После выпуска обучающихся учебная документация (журнал учета проведения занятий по учебным предметам, графики учета практического вождения, индивидуальные карточки учета практического вождения, протоколы проведения промежуточной и итоговой аттестации), а также путевые листы учебных 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хр</w:t>
      </w:r>
      <w:proofErr w:type="gramEnd"/>
      <w:r>
        <w:rPr>
          <w:rFonts w:ascii="Times New Roman" w:hAnsi="Times New Roman"/>
          <w:sz w:val="24"/>
          <w:szCs w:val="24"/>
        </w:rPr>
        <w:t>анятся в Образовательной организации в соответствии с Положением об архиве и Номенклатурой дел.</w:t>
      </w:r>
    </w:p>
    <w:p w:rsidR="0097672B" w:rsidRDefault="0097672B" w:rsidP="009767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Выпуск обучающихся производится на основании соответствующих приказов руководителя Образовательной организации.</w:t>
      </w:r>
    </w:p>
    <w:p w:rsidR="0097672B" w:rsidRDefault="0097672B"/>
    <w:sectPr w:rsidR="0097672B" w:rsidSect="0012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672B"/>
    <w:rsid w:val="0012231B"/>
    <w:rsid w:val="0097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2019-05-21T12:21:00Z</dcterms:created>
  <dcterms:modified xsi:type="dcterms:W3CDTF">2019-05-21T12:23:00Z</dcterms:modified>
</cp:coreProperties>
</file>